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597" w:rsidRPr="005C7072" w:rsidRDefault="006B7597" w:rsidP="0037591A">
      <w:pPr>
        <w:spacing w:after="0" w:line="240" w:lineRule="auto"/>
        <w:ind w:left="3540" w:firstLine="708"/>
        <w:rPr>
          <w:rFonts w:ascii="Arial" w:hAnsi="Arial" w:cs="Arial"/>
        </w:rPr>
      </w:pPr>
    </w:p>
    <w:p w:rsidR="00502F7A" w:rsidRPr="00502F7A" w:rsidRDefault="00502F7A" w:rsidP="00502F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02F7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502F7A" w:rsidRPr="00502F7A" w:rsidRDefault="00502F7A" w:rsidP="00502F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02F7A"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502F7A" w:rsidRPr="00502F7A" w:rsidRDefault="00502F7A" w:rsidP="00502F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02F7A">
        <w:rPr>
          <w:rFonts w:ascii="Times New Roman" w:hAnsi="Times New Roman"/>
          <w:b/>
          <w:sz w:val="28"/>
          <w:szCs w:val="28"/>
        </w:rPr>
        <w:t>ЧАНОВСКОГО РАЙОНА</w:t>
      </w:r>
    </w:p>
    <w:p w:rsidR="00502F7A" w:rsidRPr="00502F7A" w:rsidRDefault="00502F7A" w:rsidP="00502F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02F7A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502F7A" w:rsidRPr="00502F7A" w:rsidRDefault="00502F7A" w:rsidP="00502F7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02F7A" w:rsidRPr="00502F7A" w:rsidRDefault="00502F7A" w:rsidP="00502F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02F7A">
        <w:rPr>
          <w:rFonts w:ascii="Times New Roman" w:hAnsi="Times New Roman"/>
          <w:b/>
          <w:sz w:val="28"/>
          <w:szCs w:val="28"/>
        </w:rPr>
        <w:t>РЕШЕНИЕ</w:t>
      </w:r>
    </w:p>
    <w:p w:rsidR="00502F7A" w:rsidRPr="00502F7A" w:rsidRDefault="00502F7A" w:rsidP="00502F7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второй</w:t>
      </w:r>
      <w:r w:rsidRPr="00502F7A">
        <w:rPr>
          <w:rFonts w:ascii="Times New Roman" w:hAnsi="Times New Roman"/>
          <w:sz w:val="28"/>
          <w:szCs w:val="28"/>
        </w:rPr>
        <w:t xml:space="preserve"> сессии шестого созыва</w:t>
      </w:r>
    </w:p>
    <w:p w:rsidR="00502F7A" w:rsidRPr="00502F7A" w:rsidRDefault="00502F7A" w:rsidP="00502F7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02F7A" w:rsidRPr="00502F7A" w:rsidRDefault="003912C6" w:rsidP="00502F7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A6B9A">
        <w:rPr>
          <w:rFonts w:ascii="Times New Roman" w:hAnsi="Times New Roman"/>
          <w:sz w:val="28"/>
          <w:szCs w:val="28"/>
        </w:rPr>
        <w:t>24</w:t>
      </w:r>
      <w:r w:rsidR="00502F7A">
        <w:rPr>
          <w:rFonts w:ascii="Times New Roman" w:hAnsi="Times New Roman"/>
          <w:sz w:val="28"/>
          <w:szCs w:val="28"/>
        </w:rPr>
        <w:t>.04.2024 №240</w:t>
      </w:r>
    </w:p>
    <w:p w:rsidR="006B7597" w:rsidRPr="00BF5AB7" w:rsidRDefault="006B7597" w:rsidP="00502F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B7597" w:rsidRDefault="006B7597" w:rsidP="005E1E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BF5AB7">
        <w:rPr>
          <w:rFonts w:ascii="Times New Roman" w:hAnsi="Times New Roman"/>
          <w:sz w:val="28"/>
          <w:szCs w:val="28"/>
        </w:rPr>
        <w:t xml:space="preserve">О </w:t>
      </w:r>
      <w:r w:rsidR="00456347">
        <w:rPr>
          <w:rFonts w:ascii="Times New Roman" w:hAnsi="Times New Roman"/>
          <w:sz w:val="28"/>
          <w:szCs w:val="28"/>
        </w:rPr>
        <w:t>п</w:t>
      </w:r>
      <w:r w:rsidR="0066111B">
        <w:rPr>
          <w:rFonts w:ascii="Times New Roman" w:hAnsi="Times New Roman"/>
          <w:sz w:val="28"/>
          <w:szCs w:val="28"/>
        </w:rPr>
        <w:t xml:space="preserve">ередаче </w:t>
      </w:r>
      <w:r w:rsidR="005E1EDF">
        <w:rPr>
          <w:rFonts w:ascii="Times New Roman" w:hAnsi="Times New Roman"/>
          <w:sz w:val="28"/>
          <w:szCs w:val="28"/>
        </w:rPr>
        <w:t>части</w:t>
      </w:r>
      <w:r>
        <w:rPr>
          <w:rFonts w:ascii="Times New Roman" w:hAnsi="Times New Roman"/>
          <w:sz w:val="28"/>
          <w:szCs w:val="28"/>
        </w:rPr>
        <w:t xml:space="preserve"> полномочи</w:t>
      </w:r>
      <w:r w:rsidR="00030F79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в </w:t>
      </w:r>
      <w:r w:rsidR="005E1EDF">
        <w:rPr>
          <w:rFonts w:ascii="Times New Roman" w:hAnsi="Times New Roman"/>
          <w:sz w:val="28"/>
          <w:szCs w:val="28"/>
        </w:rPr>
        <w:t>области создания условий для организации досуга и обеспечения жителей поселений услугами организаций культуры</w:t>
      </w:r>
    </w:p>
    <w:p w:rsidR="005E1EDF" w:rsidRDefault="005E1EDF" w:rsidP="005E1E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B7597" w:rsidRPr="00BF5AB7" w:rsidRDefault="006B7597" w:rsidP="00274B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5AB7">
        <w:rPr>
          <w:rFonts w:ascii="Times New Roman" w:hAnsi="Times New Roman"/>
          <w:sz w:val="28"/>
          <w:szCs w:val="28"/>
        </w:rPr>
        <w:t>В соответствии с</w:t>
      </w:r>
      <w:r w:rsidR="008259DE">
        <w:rPr>
          <w:rFonts w:ascii="Times New Roman" w:hAnsi="Times New Roman"/>
          <w:sz w:val="28"/>
          <w:szCs w:val="28"/>
        </w:rPr>
        <w:t xml:space="preserve">о статьей 14, </w:t>
      </w:r>
      <w:r>
        <w:rPr>
          <w:rFonts w:ascii="Times New Roman" w:hAnsi="Times New Roman"/>
          <w:sz w:val="28"/>
          <w:szCs w:val="28"/>
        </w:rPr>
        <w:t>частью 3 статьи 1</w:t>
      </w:r>
      <w:r w:rsidR="008259DE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5AB7">
        <w:rPr>
          <w:rFonts w:ascii="Times New Roman" w:hAnsi="Times New Roman"/>
          <w:sz w:val="28"/>
          <w:szCs w:val="28"/>
        </w:rPr>
        <w:t>Федерального закона от 06.10.2003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Законом Новосибирской области от 24.11.2014 № 484-ОЗ «Об отдельных вопросах организации местного самоуправления в Новосибирской области», руководствуясь Уставом </w:t>
      </w:r>
      <w:r w:rsidR="005E1ED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502F7A">
        <w:rPr>
          <w:rFonts w:ascii="Times New Roman" w:hAnsi="Times New Roman"/>
          <w:sz w:val="28"/>
          <w:szCs w:val="28"/>
        </w:rPr>
        <w:t>Погорельского</w:t>
      </w:r>
      <w:r>
        <w:rPr>
          <w:rFonts w:ascii="Times New Roman" w:hAnsi="Times New Roman"/>
          <w:sz w:val="28"/>
          <w:szCs w:val="28"/>
        </w:rPr>
        <w:t xml:space="preserve"> сельсовета Чановского </w:t>
      </w:r>
      <w:r w:rsidR="005E1EDF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BF5AB7">
        <w:rPr>
          <w:rFonts w:ascii="Times New Roman" w:hAnsi="Times New Roman"/>
          <w:sz w:val="28"/>
          <w:szCs w:val="28"/>
        </w:rPr>
        <w:t xml:space="preserve">, Совет депутатов </w:t>
      </w:r>
      <w:r w:rsidR="00502F7A">
        <w:rPr>
          <w:rFonts w:ascii="Times New Roman" w:hAnsi="Times New Roman"/>
          <w:sz w:val="28"/>
          <w:szCs w:val="28"/>
        </w:rPr>
        <w:t>Погорельского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BF5AB7">
        <w:rPr>
          <w:rFonts w:ascii="Times New Roman" w:hAnsi="Times New Roman"/>
          <w:sz w:val="28"/>
          <w:szCs w:val="28"/>
        </w:rPr>
        <w:t>Чановского района Новосибирской области РЕШИЛ:</w:t>
      </w:r>
    </w:p>
    <w:p w:rsidR="006B7597" w:rsidRDefault="006B7597" w:rsidP="005E1E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5AB7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502F7A">
        <w:rPr>
          <w:rFonts w:ascii="Times New Roman" w:hAnsi="Times New Roman"/>
          <w:sz w:val="28"/>
          <w:szCs w:val="28"/>
        </w:rPr>
        <w:t>Погорельского</w:t>
      </w:r>
      <w:r>
        <w:rPr>
          <w:rFonts w:ascii="Times New Roman" w:hAnsi="Times New Roman"/>
          <w:sz w:val="28"/>
          <w:szCs w:val="28"/>
        </w:rPr>
        <w:t xml:space="preserve"> сельсовета Чановского района Новосибирской области </w:t>
      </w:r>
      <w:r w:rsidR="005E1EDF">
        <w:rPr>
          <w:rFonts w:ascii="Times New Roman" w:hAnsi="Times New Roman"/>
          <w:sz w:val="28"/>
          <w:szCs w:val="28"/>
        </w:rPr>
        <w:t>передать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2648E5">
        <w:rPr>
          <w:rFonts w:ascii="Times New Roman" w:hAnsi="Times New Roman"/>
          <w:sz w:val="28"/>
          <w:szCs w:val="28"/>
        </w:rPr>
        <w:t xml:space="preserve">администрации Чановского района Новосибирской области </w:t>
      </w:r>
      <w:r w:rsidR="005E1EDF">
        <w:rPr>
          <w:rFonts w:ascii="Times New Roman" w:hAnsi="Times New Roman"/>
          <w:sz w:val="28"/>
          <w:szCs w:val="28"/>
        </w:rPr>
        <w:t>часть полномочий в области создания условий для организации досуга и обеспечения жителей поселений услугами организаций культуры</w:t>
      </w:r>
      <w:r w:rsidR="002648E5">
        <w:rPr>
          <w:rFonts w:ascii="Times New Roman" w:hAnsi="Times New Roman"/>
          <w:sz w:val="28"/>
          <w:szCs w:val="28"/>
        </w:rPr>
        <w:t>.</w:t>
      </w:r>
    </w:p>
    <w:p w:rsidR="006B7597" w:rsidRDefault="006B7597" w:rsidP="000028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BD6EE5">
        <w:rPr>
          <w:rFonts w:ascii="Times New Roman" w:hAnsi="Times New Roman"/>
          <w:sz w:val="28"/>
          <w:szCs w:val="28"/>
        </w:rPr>
        <w:t xml:space="preserve">Администрации </w:t>
      </w:r>
      <w:r w:rsidR="00502F7A">
        <w:rPr>
          <w:rFonts w:ascii="Times New Roman" w:hAnsi="Times New Roman"/>
          <w:sz w:val="28"/>
          <w:szCs w:val="28"/>
        </w:rPr>
        <w:t>Погорельского</w:t>
      </w:r>
      <w:r>
        <w:rPr>
          <w:rFonts w:ascii="Times New Roman" w:hAnsi="Times New Roman"/>
          <w:sz w:val="28"/>
          <w:szCs w:val="28"/>
        </w:rPr>
        <w:t xml:space="preserve"> сельсовета Чановского</w:t>
      </w:r>
      <w:r w:rsidRPr="00BD6EE5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BD6EE5">
        <w:rPr>
          <w:rFonts w:ascii="Times New Roman" w:hAnsi="Times New Roman"/>
          <w:sz w:val="28"/>
          <w:szCs w:val="28"/>
        </w:rPr>
        <w:t xml:space="preserve">заключить </w:t>
      </w:r>
      <w:r w:rsidR="00456347">
        <w:rPr>
          <w:rFonts w:ascii="Times New Roman" w:hAnsi="Times New Roman"/>
          <w:sz w:val="28"/>
          <w:szCs w:val="28"/>
        </w:rPr>
        <w:t>соглашение</w:t>
      </w:r>
      <w:r>
        <w:rPr>
          <w:rFonts w:ascii="Times New Roman" w:hAnsi="Times New Roman"/>
          <w:sz w:val="28"/>
          <w:szCs w:val="28"/>
        </w:rPr>
        <w:t xml:space="preserve"> с администрацией Чановского</w:t>
      </w:r>
      <w:r w:rsidRPr="00BD6EE5">
        <w:rPr>
          <w:rFonts w:ascii="Times New Roman" w:hAnsi="Times New Roman"/>
          <w:sz w:val="28"/>
          <w:szCs w:val="28"/>
        </w:rPr>
        <w:t xml:space="preserve">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Pr="00446DD6">
        <w:rPr>
          <w:rFonts w:ascii="Times New Roman" w:hAnsi="Times New Roman"/>
          <w:sz w:val="28"/>
          <w:szCs w:val="28"/>
        </w:rPr>
        <w:t xml:space="preserve">о </w:t>
      </w:r>
      <w:r w:rsidR="005E1EDF">
        <w:rPr>
          <w:rFonts w:ascii="Times New Roman" w:hAnsi="Times New Roman"/>
          <w:sz w:val="28"/>
          <w:szCs w:val="28"/>
        </w:rPr>
        <w:t>передаче</w:t>
      </w:r>
      <w:r>
        <w:rPr>
          <w:rFonts w:ascii="Times New Roman" w:hAnsi="Times New Roman"/>
          <w:sz w:val="28"/>
          <w:szCs w:val="28"/>
        </w:rPr>
        <w:t xml:space="preserve"> </w:t>
      </w:r>
      <w:r w:rsidR="005E1EDF">
        <w:rPr>
          <w:rFonts w:ascii="Times New Roman" w:hAnsi="Times New Roman"/>
          <w:sz w:val="28"/>
          <w:szCs w:val="28"/>
        </w:rPr>
        <w:t>часть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1298">
        <w:rPr>
          <w:rFonts w:ascii="Times New Roman" w:hAnsi="Times New Roman"/>
          <w:sz w:val="28"/>
          <w:szCs w:val="28"/>
        </w:rPr>
        <w:t>полномочи</w:t>
      </w:r>
      <w:r>
        <w:rPr>
          <w:rFonts w:ascii="Times New Roman" w:hAnsi="Times New Roman"/>
          <w:sz w:val="28"/>
          <w:szCs w:val="28"/>
        </w:rPr>
        <w:t>й</w:t>
      </w:r>
      <w:r w:rsidRPr="004A1298">
        <w:rPr>
          <w:rFonts w:ascii="Times New Roman" w:hAnsi="Times New Roman"/>
          <w:sz w:val="28"/>
          <w:szCs w:val="28"/>
        </w:rPr>
        <w:t xml:space="preserve"> согласно пункту 1 </w:t>
      </w:r>
      <w:r>
        <w:rPr>
          <w:rFonts w:ascii="Times New Roman" w:hAnsi="Times New Roman"/>
          <w:sz w:val="28"/>
          <w:szCs w:val="28"/>
        </w:rPr>
        <w:t>настоящего решения.</w:t>
      </w:r>
    </w:p>
    <w:p w:rsidR="006B7597" w:rsidRDefault="00456347" w:rsidP="00502F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597" w:rsidRPr="00BF5AB7">
        <w:rPr>
          <w:rFonts w:ascii="Times New Roman" w:hAnsi="Times New Roman"/>
          <w:sz w:val="28"/>
          <w:szCs w:val="28"/>
        </w:rPr>
        <w:t xml:space="preserve">. </w:t>
      </w:r>
      <w:r w:rsidR="00502F7A" w:rsidRPr="00502F7A">
        <w:rPr>
          <w:rFonts w:ascii="Times New Roman" w:hAnsi="Times New Roman"/>
          <w:sz w:val="28"/>
          <w:szCs w:val="28"/>
        </w:rPr>
        <w:t>Опубликовать настоящее решение в Информационном бюллетене Погорельского сельсовета и на официальном сайте администрации Погорельского сельсовета Чановского района Новосибирской области.</w:t>
      </w:r>
    </w:p>
    <w:p w:rsidR="00502F7A" w:rsidRPr="00BF5AB7" w:rsidRDefault="00502F7A" w:rsidP="00502F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B7597" w:rsidRPr="00BF5AB7" w:rsidRDefault="006B7597" w:rsidP="003759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  <w:gridCol w:w="1080"/>
        <w:gridCol w:w="4423"/>
      </w:tblGrid>
      <w:tr w:rsidR="006B7597" w:rsidRPr="00927846" w:rsidTr="00927846">
        <w:tc>
          <w:tcPr>
            <w:tcW w:w="4068" w:type="dxa"/>
          </w:tcPr>
          <w:p w:rsidR="006B7597" w:rsidRPr="00927846" w:rsidRDefault="00502F7A" w:rsidP="00502F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Погорельского </w:t>
            </w:r>
            <w:r w:rsidR="006B7597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r w:rsidR="006B7597" w:rsidRPr="00927846">
              <w:rPr>
                <w:rFonts w:ascii="Times New Roman" w:hAnsi="Times New Roman"/>
                <w:sz w:val="28"/>
                <w:szCs w:val="28"/>
              </w:rPr>
              <w:t>Чановского района Новосибирской области</w:t>
            </w:r>
          </w:p>
          <w:p w:rsidR="006B7597" w:rsidRPr="00927846" w:rsidRDefault="006B7597" w:rsidP="009278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7597" w:rsidRPr="00927846" w:rsidRDefault="007A6B9A" w:rsidP="009278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Сыздыкова Н.Г.</w:t>
            </w:r>
            <w:r w:rsidR="006B7597" w:rsidRPr="009278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                             </w:t>
            </w:r>
          </w:p>
        </w:tc>
        <w:tc>
          <w:tcPr>
            <w:tcW w:w="1080" w:type="dxa"/>
          </w:tcPr>
          <w:p w:rsidR="006B7597" w:rsidRPr="00927846" w:rsidRDefault="006B7597" w:rsidP="009278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23" w:type="dxa"/>
          </w:tcPr>
          <w:p w:rsidR="006B7597" w:rsidRPr="00927846" w:rsidRDefault="006B7597" w:rsidP="009278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7846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502F7A">
              <w:rPr>
                <w:rFonts w:ascii="Times New Roman" w:hAnsi="Times New Roman"/>
                <w:sz w:val="28"/>
                <w:szCs w:val="28"/>
              </w:rPr>
              <w:t>Погорельского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r w:rsidRPr="00927846">
              <w:rPr>
                <w:rFonts w:ascii="Times New Roman" w:hAnsi="Times New Roman"/>
                <w:sz w:val="28"/>
                <w:szCs w:val="28"/>
              </w:rPr>
              <w:t>Чановского района Новосибирской области</w:t>
            </w:r>
          </w:p>
          <w:p w:rsidR="006B7597" w:rsidRPr="00927846" w:rsidRDefault="006B7597" w:rsidP="0092784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78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6B9A">
              <w:rPr>
                <w:rFonts w:ascii="Times New Roman" w:hAnsi="Times New Roman"/>
                <w:sz w:val="28"/>
                <w:szCs w:val="28"/>
              </w:rPr>
              <w:t>Гринченко В.С._____________</w:t>
            </w:r>
          </w:p>
        </w:tc>
      </w:tr>
    </w:tbl>
    <w:p w:rsidR="006B7597" w:rsidRPr="00B54529" w:rsidRDefault="006B7597" w:rsidP="00BC6CC8">
      <w:pPr>
        <w:rPr>
          <w:rFonts w:ascii="Times New Roman" w:hAnsi="Times New Roman"/>
          <w:sz w:val="24"/>
          <w:szCs w:val="24"/>
        </w:rPr>
      </w:pPr>
    </w:p>
    <w:sectPr w:rsidR="006B7597" w:rsidRPr="00B54529" w:rsidSect="007D5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91A"/>
    <w:rsid w:val="000028FF"/>
    <w:rsid w:val="00007052"/>
    <w:rsid w:val="00014519"/>
    <w:rsid w:val="00030F79"/>
    <w:rsid w:val="00035032"/>
    <w:rsid w:val="000A7BDC"/>
    <w:rsid w:val="000D6421"/>
    <w:rsid w:val="002648E5"/>
    <w:rsid w:val="00274BDB"/>
    <w:rsid w:val="002C0D2C"/>
    <w:rsid w:val="002D1862"/>
    <w:rsid w:val="0033273F"/>
    <w:rsid w:val="00340B4F"/>
    <w:rsid w:val="0037591A"/>
    <w:rsid w:val="003912C6"/>
    <w:rsid w:val="00437984"/>
    <w:rsid w:val="00446DD6"/>
    <w:rsid w:val="00451006"/>
    <w:rsid w:val="00456347"/>
    <w:rsid w:val="00472EA7"/>
    <w:rsid w:val="004A1298"/>
    <w:rsid w:val="004A4E4D"/>
    <w:rsid w:val="004D7073"/>
    <w:rsid w:val="004E5831"/>
    <w:rsid w:val="00502F7A"/>
    <w:rsid w:val="00551F2D"/>
    <w:rsid w:val="005C7072"/>
    <w:rsid w:val="005D0734"/>
    <w:rsid w:val="005E1EDF"/>
    <w:rsid w:val="00606465"/>
    <w:rsid w:val="0066111B"/>
    <w:rsid w:val="006662B8"/>
    <w:rsid w:val="00671341"/>
    <w:rsid w:val="006923C4"/>
    <w:rsid w:val="006B7597"/>
    <w:rsid w:val="00701427"/>
    <w:rsid w:val="0075568A"/>
    <w:rsid w:val="007A6B9A"/>
    <w:rsid w:val="007D5075"/>
    <w:rsid w:val="008259DE"/>
    <w:rsid w:val="00881507"/>
    <w:rsid w:val="008B063C"/>
    <w:rsid w:val="00927846"/>
    <w:rsid w:val="00930BE1"/>
    <w:rsid w:val="009D1D2B"/>
    <w:rsid w:val="009D628F"/>
    <w:rsid w:val="009F15A9"/>
    <w:rsid w:val="00A90DAC"/>
    <w:rsid w:val="00A96811"/>
    <w:rsid w:val="00B54529"/>
    <w:rsid w:val="00BA0954"/>
    <w:rsid w:val="00BA502C"/>
    <w:rsid w:val="00BA7C52"/>
    <w:rsid w:val="00BC00D7"/>
    <w:rsid w:val="00BC6CC8"/>
    <w:rsid w:val="00BD6EE5"/>
    <w:rsid w:val="00BF5AB7"/>
    <w:rsid w:val="00C45878"/>
    <w:rsid w:val="00CA1F0D"/>
    <w:rsid w:val="00D04FA2"/>
    <w:rsid w:val="00D22EDD"/>
    <w:rsid w:val="00D35BF3"/>
    <w:rsid w:val="00DA1156"/>
    <w:rsid w:val="00DC081F"/>
    <w:rsid w:val="00DE04BC"/>
    <w:rsid w:val="00EE0C04"/>
    <w:rsid w:val="00EF18ED"/>
    <w:rsid w:val="00F3765D"/>
    <w:rsid w:val="00FA1D3E"/>
    <w:rsid w:val="00FF1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07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7591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99"/>
    <w:rsid w:val="0037591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75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759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6</cp:revision>
  <cp:lastPrinted>2024-04-24T02:56:00Z</cp:lastPrinted>
  <dcterms:created xsi:type="dcterms:W3CDTF">2024-04-17T09:12:00Z</dcterms:created>
  <dcterms:modified xsi:type="dcterms:W3CDTF">2024-04-24T02:56:00Z</dcterms:modified>
</cp:coreProperties>
</file>